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501" w:rsidRPr="00ED1741" w:rsidRDefault="00F85AFF" w:rsidP="00385501">
      <w:pPr>
        <w:rPr>
          <w:rStyle w:val="a3"/>
          <w:sz w:val="28"/>
        </w:rPr>
      </w:pPr>
      <w:r w:rsidRPr="00291652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291652" w:rsidRPr="00291652">
        <w:rPr>
          <w:rFonts w:ascii="Times New Roman" w:hAnsi="Times New Roman" w:cs="Times New Roman"/>
          <w:b/>
          <w:sz w:val="32"/>
          <w:szCs w:val="28"/>
        </w:rPr>
        <w:t>«Химия элементов – 8,9»</w:t>
      </w:r>
      <w:r w:rsidR="00291652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385501" w:rsidRPr="007E32E2">
        <w:rPr>
          <w:rStyle w:val="a3"/>
          <w:rFonts w:ascii="Times New Roman" w:hAnsi="Times New Roman" w:cs="Times New Roman"/>
          <w:sz w:val="26"/>
          <w:shd w:val="clear" w:color="auto" w:fill="BDD6EE" w:themeFill="accent1" w:themeFillTint="66"/>
        </w:rPr>
        <w:t>ВЕГА 3</w:t>
      </w:r>
    </w:p>
    <w:tbl>
      <w:tblPr>
        <w:tblStyle w:val="a5"/>
        <w:tblW w:w="11077" w:type="dxa"/>
        <w:tblInd w:w="-1281" w:type="dxa"/>
        <w:tblLook w:val="04A0" w:firstRow="1" w:lastRow="0" w:firstColumn="1" w:lastColumn="0" w:noHBand="0" w:noVBand="1"/>
      </w:tblPr>
      <w:tblGrid>
        <w:gridCol w:w="433"/>
        <w:gridCol w:w="4529"/>
        <w:gridCol w:w="6115"/>
      </w:tblGrid>
      <w:tr w:rsidR="00385501" w:rsidRPr="00C01C86" w:rsidTr="00F97C9D">
        <w:trPr>
          <w:trHeight w:val="205"/>
        </w:trPr>
        <w:tc>
          <w:tcPr>
            <w:tcW w:w="433" w:type="dxa"/>
          </w:tcPr>
          <w:p w:rsidR="00385501" w:rsidRPr="00EA0D11" w:rsidRDefault="00385501" w:rsidP="00CB7303">
            <w:pPr>
              <w:ind w:left="-546" w:right="3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29" w:type="dxa"/>
            <w:vAlign w:val="bottom"/>
          </w:tcPr>
          <w:p w:rsidR="00385501" w:rsidRPr="00AF68DF" w:rsidRDefault="00385501" w:rsidP="00CB730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68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ФИО</w:t>
            </w:r>
          </w:p>
        </w:tc>
        <w:tc>
          <w:tcPr>
            <w:tcW w:w="6115" w:type="dxa"/>
            <w:vAlign w:val="bottom"/>
          </w:tcPr>
          <w:p w:rsidR="00385501" w:rsidRPr="00AF68DF" w:rsidRDefault="00385501" w:rsidP="00CB730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AF68DF">
              <w:rPr>
                <w:rFonts w:ascii="Times New Roman" w:hAnsi="Times New Roman" w:cs="Times New Roman"/>
                <w:b/>
                <w:bCs/>
                <w:sz w:val="18"/>
                <w:szCs w:val="20"/>
                <w:shd w:val="clear" w:color="auto" w:fill="FFFFFF"/>
              </w:rPr>
              <w:t>Образовательная организация</w:t>
            </w:r>
          </w:p>
        </w:tc>
      </w:tr>
      <w:tr w:rsidR="00192CF6" w:rsidRPr="00DA743D" w:rsidTr="00F97C9D">
        <w:trPr>
          <w:trHeight w:val="205"/>
        </w:trPr>
        <w:tc>
          <w:tcPr>
            <w:tcW w:w="433" w:type="dxa"/>
            <w:shd w:val="clear" w:color="auto" w:fill="FFFFFF" w:themeFill="background1"/>
          </w:tcPr>
          <w:p w:rsidR="00192CF6" w:rsidRPr="00EA0D11" w:rsidRDefault="00192CF6" w:rsidP="00192CF6">
            <w:pPr>
              <w:pStyle w:val="a4"/>
              <w:numPr>
                <w:ilvl w:val="0"/>
                <w:numId w:val="3"/>
              </w:numPr>
              <w:ind w:right="33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529" w:type="dxa"/>
            <w:shd w:val="clear" w:color="auto" w:fill="auto"/>
            <w:vAlign w:val="center"/>
          </w:tcPr>
          <w:p w:rsidR="00192CF6" w:rsidRPr="00F97C9D" w:rsidRDefault="00192CF6" w:rsidP="00192CF6">
            <w:pPr>
              <w:rPr>
                <w:rFonts w:ascii="Times New Roman" w:hAnsi="Times New Roman" w:cs="Times New Roman"/>
                <w:sz w:val="28"/>
              </w:rPr>
            </w:pPr>
            <w:r w:rsidRPr="00F97C9D">
              <w:rPr>
                <w:rFonts w:ascii="Times New Roman" w:hAnsi="Times New Roman" w:cs="Times New Roman"/>
                <w:sz w:val="28"/>
              </w:rPr>
              <w:t>Плаксина Екатерина Михайловна</w:t>
            </w:r>
          </w:p>
        </w:tc>
        <w:tc>
          <w:tcPr>
            <w:tcW w:w="6115" w:type="dxa"/>
            <w:shd w:val="clear" w:color="auto" w:fill="FFFFFF" w:themeFill="background1"/>
          </w:tcPr>
          <w:p w:rsidR="00192CF6" w:rsidRPr="00B3774F" w:rsidRDefault="00192CF6" w:rsidP="00192CF6">
            <w:pPr>
              <w:rPr>
                <w:rFonts w:ascii="Times New Roman" w:hAnsi="Times New Roman" w:cs="Times New Roman"/>
                <w:sz w:val="16"/>
              </w:rPr>
            </w:pPr>
            <w:r w:rsidRPr="00B3774F">
              <w:rPr>
                <w:rFonts w:ascii="Times New Roman" w:hAnsi="Times New Roman" w:cs="Times New Roman"/>
                <w:sz w:val="16"/>
              </w:rPr>
              <w:t>Государственное бюджетное нетиповое общеобразовательное учреждение Самарской области «Самарский региональный центр для одаренных детей»</w:t>
            </w:r>
          </w:p>
        </w:tc>
      </w:tr>
      <w:tr w:rsidR="00192CF6" w:rsidRPr="00DA743D" w:rsidTr="00F97C9D">
        <w:trPr>
          <w:trHeight w:val="205"/>
        </w:trPr>
        <w:tc>
          <w:tcPr>
            <w:tcW w:w="433" w:type="dxa"/>
            <w:shd w:val="clear" w:color="auto" w:fill="FFFFFF" w:themeFill="background1"/>
          </w:tcPr>
          <w:p w:rsidR="00192CF6" w:rsidRPr="00EA0D11" w:rsidRDefault="00192CF6" w:rsidP="00192CF6">
            <w:pPr>
              <w:pStyle w:val="a4"/>
              <w:numPr>
                <w:ilvl w:val="0"/>
                <w:numId w:val="3"/>
              </w:numPr>
              <w:ind w:right="33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529" w:type="dxa"/>
            <w:shd w:val="clear" w:color="auto" w:fill="auto"/>
            <w:vAlign w:val="center"/>
          </w:tcPr>
          <w:p w:rsidR="00192CF6" w:rsidRPr="00F97C9D" w:rsidRDefault="00192CF6" w:rsidP="00192CF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97C9D">
              <w:rPr>
                <w:rFonts w:ascii="Times New Roman" w:hAnsi="Times New Roman" w:cs="Times New Roman"/>
                <w:sz w:val="28"/>
              </w:rPr>
              <w:t>Габдрахманова</w:t>
            </w:r>
            <w:proofErr w:type="spellEnd"/>
            <w:r w:rsidRPr="00F97C9D">
              <w:rPr>
                <w:rFonts w:ascii="Times New Roman" w:hAnsi="Times New Roman" w:cs="Times New Roman"/>
                <w:sz w:val="28"/>
              </w:rPr>
              <w:t xml:space="preserve"> Софья Сергеевна</w:t>
            </w:r>
          </w:p>
        </w:tc>
        <w:tc>
          <w:tcPr>
            <w:tcW w:w="6115" w:type="dxa"/>
            <w:shd w:val="clear" w:color="auto" w:fill="FFFFFF" w:themeFill="background1"/>
          </w:tcPr>
          <w:p w:rsidR="00192CF6" w:rsidRPr="00B3774F" w:rsidRDefault="00192CF6" w:rsidP="00192CF6">
            <w:pPr>
              <w:rPr>
                <w:rFonts w:ascii="Times New Roman" w:hAnsi="Times New Roman" w:cs="Times New Roman"/>
                <w:sz w:val="16"/>
              </w:rPr>
            </w:pPr>
            <w:r w:rsidRPr="00B3774F">
              <w:rPr>
                <w:rFonts w:ascii="Times New Roman" w:hAnsi="Times New Roman" w:cs="Times New Roman"/>
                <w:sz w:val="16"/>
              </w:rPr>
              <w:t>Государственное бюджетное нетиповое общеобразовательное учреждение Самарской области «Самарский региональный центр для одаренных детей»</w:t>
            </w:r>
          </w:p>
        </w:tc>
      </w:tr>
      <w:tr w:rsidR="00192CF6" w:rsidRPr="00DA743D" w:rsidTr="00F97C9D">
        <w:trPr>
          <w:trHeight w:val="205"/>
        </w:trPr>
        <w:tc>
          <w:tcPr>
            <w:tcW w:w="433" w:type="dxa"/>
            <w:shd w:val="clear" w:color="auto" w:fill="FFFFFF" w:themeFill="background1"/>
          </w:tcPr>
          <w:p w:rsidR="00192CF6" w:rsidRPr="00EA0D11" w:rsidRDefault="00192CF6" w:rsidP="00192CF6">
            <w:pPr>
              <w:pStyle w:val="a4"/>
              <w:numPr>
                <w:ilvl w:val="0"/>
                <w:numId w:val="3"/>
              </w:numPr>
              <w:ind w:right="33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529" w:type="dxa"/>
            <w:shd w:val="clear" w:color="auto" w:fill="auto"/>
            <w:vAlign w:val="center"/>
          </w:tcPr>
          <w:p w:rsidR="00192CF6" w:rsidRPr="00F97C9D" w:rsidRDefault="00192CF6" w:rsidP="00192CF6">
            <w:pPr>
              <w:rPr>
                <w:rFonts w:ascii="Times New Roman" w:hAnsi="Times New Roman" w:cs="Times New Roman"/>
                <w:sz w:val="28"/>
              </w:rPr>
            </w:pPr>
            <w:r w:rsidRPr="00F97C9D">
              <w:rPr>
                <w:rFonts w:ascii="Times New Roman" w:hAnsi="Times New Roman" w:cs="Times New Roman"/>
                <w:sz w:val="28"/>
              </w:rPr>
              <w:t>Попов Максим Сергеевич</w:t>
            </w:r>
          </w:p>
        </w:tc>
        <w:tc>
          <w:tcPr>
            <w:tcW w:w="6115" w:type="dxa"/>
            <w:shd w:val="clear" w:color="auto" w:fill="FFFFFF" w:themeFill="background1"/>
          </w:tcPr>
          <w:p w:rsidR="00192CF6" w:rsidRPr="00B3774F" w:rsidRDefault="00192CF6" w:rsidP="00192CF6">
            <w:pPr>
              <w:rPr>
                <w:rFonts w:ascii="Times New Roman" w:hAnsi="Times New Roman" w:cs="Times New Roman"/>
                <w:sz w:val="16"/>
              </w:rPr>
            </w:pPr>
            <w:r w:rsidRPr="00B3774F">
              <w:rPr>
                <w:rFonts w:ascii="Times New Roman" w:hAnsi="Times New Roman" w:cs="Times New Roman"/>
                <w:sz w:val="16"/>
              </w:rPr>
              <w:t>Государственное бюджетное нетиповое общеобразовательное учреждение Самарской области «Самарский региональный центр для одаренных детей»</w:t>
            </w:r>
          </w:p>
        </w:tc>
      </w:tr>
      <w:tr w:rsidR="00192CF6" w:rsidRPr="00DA743D" w:rsidTr="00F97C9D">
        <w:trPr>
          <w:trHeight w:val="205"/>
        </w:trPr>
        <w:tc>
          <w:tcPr>
            <w:tcW w:w="433" w:type="dxa"/>
            <w:shd w:val="clear" w:color="auto" w:fill="FFFFFF" w:themeFill="background1"/>
          </w:tcPr>
          <w:p w:rsidR="00192CF6" w:rsidRPr="00EA0D11" w:rsidRDefault="00192CF6" w:rsidP="00192CF6">
            <w:pPr>
              <w:pStyle w:val="a4"/>
              <w:numPr>
                <w:ilvl w:val="0"/>
                <w:numId w:val="3"/>
              </w:numPr>
              <w:ind w:right="33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529" w:type="dxa"/>
            <w:shd w:val="clear" w:color="auto" w:fill="auto"/>
            <w:vAlign w:val="center"/>
          </w:tcPr>
          <w:p w:rsidR="00192CF6" w:rsidRPr="00F97C9D" w:rsidRDefault="00192CF6" w:rsidP="00192CF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97C9D">
              <w:rPr>
                <w:rFonts w:ascii="Times New Roman" w:hAnsi="Times New Roman" w:cs="Times New Roman"/>
                <w:sz w:val="28"/>
              </w:rPr>
              <w:t>Смольков</w:t>
            </w:r>
            <w:proofErr w:type="spellEnd"/>
            <w:r w:rsidRPr="00F97C9D">
              <w:rPr>
                <w:rFonts w:ascii="Times New Roman" w:hAnsi="Times New Roman" w:cs="Times New Roman"/>
                <w:sz w:val="28"/>
              </w:rPr>
              <w:t xml:space="preserve"> Никита Антонович</w:t>
            </w:r>
          </w:p>
        </w:tc>
        <w:tc>
          <w:tcPr>
            <w:tcW w:w="6115" w:type="dxa"/>
            <w:shd w:val="clear" w:color="auto" w:fill="FFFFFF" w:themeFill="background1"/>
          </w:tcPr>
          <w:p w:rsidR="00192CF6" w:rsidRPr="00B3774F" w:rsidRDefault="00192CF6" w:rsidP="00192CF6">
            <w:pPr>
              <w:rPr>
                <w:rFonts w:ascii="Times New Roman" w:hAnsi="Times New Roman" w:cs="Times New Roman"/>
                <w:sz w:val="16"/>
              </w:rPr>
            </w:pPr>
            <w:r w:rsidRPr="00B3774F">
              <w:rPr>
                <w:rFonts w:ascii="Times New Roman" w:hAnsi="Times New Roman" w:cs="Times New Roman"/>
                <w:sz w:val="16"/>
              </w:rPr>
              <w:t>Государственное бюджетное нетиповое общеобразовательное учреждение Самарской области «Самарский региональный центр для одаренных детей»</w:t>
            </w:r>
          </w:p>
        </w:tc>
      </w:tr>
      <w:tr w:rsidR="00192CF6" w:rsidRPr="00DA743D" w:rsidTr="00F97C9D">
        <w:trPr>
          <w:trHeight w:val="205"/>
        </w:trPr>
        <w:tc>
          <w:tcPr>
            <w:tcW w:w="433" w:type="dxa"/>
            <w:shd w:val="clear" w:color="auto" w:fill="FFFFFF" w:themeFill="background1"/>
          </w:tcPr>
          <w:p w:rsidR="00192CF6" w:rsidRPr="00EA0D11" w:rsidRDefault="00192CF6" w:rsidP="00192CF6">
            <w:pPr>
              <w:pStyle w:val="a4"/>
              <w:numPr>
                <w:ilvl w:val="0"/>
                <w:numId w:val="3"/>
              </w:numPr>
              <w:ind w:right="33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529" w:type="dxa"/>
            <w:shd w:val="clear" w:color="auto" w:fill="auto"/>
            <w:vAlign w:val="center"/>
          </w:tcPr>
          <w:p w:rsidR="00192CF6" w:rsidRPr="00F97C9D" w:rsidRDefault="00192CF6" w:rsidP="00192CF6">
            <w:pPr>
              <w:rPr>
                <w:rFonts w:ascii="Times New Roman" w:hAnsi="Times New Roman" w:cs="Times New Roman"/>
                <w:sz w:val="28"/>
              </w:rPr>
            </w:pPr>
            <w:r w:rsidRPr="00F97C9D">
              <w:rPr>
                <w:rFonts w:ascii="Times New Roman" w:hAnsi="Times New Roman" w:cs="Times New Roman"/>
                <w:sz w:val="28"/>
              </w:rPr>
              <w:t>Яшкина Анна Сергеевна</w:t>
            </w:r>
          </w:p>
        </w:tc>
        <w:tc>
          <w:tcPr>
            <w:tcW w:w="6115" w:type="dxa"/>
            <w:shd w:val="clear" w:color="auto" w:fill="FFFFFF" w:themeFill="background1"/>
          </w:tcPr>
          <w:p w:rsidR="00192CF6" w:rsidRPr="00B3774F" w:rsidRDefault="00192CF6" w:rsidP="00192CF6">
            <w:pPr>
              <w:rPr>
                <w:rFonts w:ascii="Times New Roman" w:hAnsi="Times New Roman" w:cs="Times New Roman"/>
                <w:sz w:val="16"/>
              </w:rPr>
            </w:pPr>
            <w:r w:rsidRPr="00B3774F">
              <w:rPr>
                <w:rFonts w:ascii="Times New Roman" w:hAnsi="Times New Roman" w:cs="Times New Roman"/>
                <w:sz w:val="16"/>
              </w:rPr>
              <w:t>Государственное бюджетное нетиповое общеобразовательное учреждение Самарской области «Самарский региональный центр для одаренных детей»</w:t>
            </w:r>
          </w:p>
        </w:tc>
      </w:tr>
      <w:tr w:rsidR="00192CF6" w:rsidRPr="00DA743D" w:rsidTr="00F97C9D">
        <w:trPr>
          <w:trHeight w:val="205"/>
        </w:trPr>
        <w:tc>
          <w:tcPr>
            <w:tcW w:w="433" w:type="dxa"/>
            <w:shd w:val="clear" w:color="auto" w:fill="FFFFFF" w:themeFill="background1"/>
          </w:tcPr>
          <w:p w:rsidR="00192CF6" w:rsidRPr="00EA0D11" w:rsidRDefault="00192CF6" w:rsidP="00192CF6">
            <w:pPr>
              <w:pStyle w:val="a4"/>
              <w:numPr>
                <w:ilvl w:val="0"/>
                <w:numId w:val="3"/>
              </w:numPr>
              <w:ind w:right="33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529" w:type="dxa"/>
            <w:shd w:val="clear" w:color="auto" w:fill="auto"/>
            <w:vAlign w:val="center"/>
          </w:tcPr>
          <w:p w:rsidR="00192CF6" w:rsidRPr="00F97C9D" w:rsidRDefault="00192CF6" w:rsidP="00192CF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97C9D">
              <w:rPr>
                <w:rFonts w:ascii="Times New Roman" w:hAnsi="Times New Roman" w:cs="Times New Roman"/>
                <w:sz w:val="28"/>
              </w:rPr>
              <w:t>Бинкин</w:t>
            </w:r>
            <w:proofErr w:type="spellEnd"/>
            <w:r w:rsidRPr="00F97C9D">
              <w:rPr>
                <w:rFonts w:ascii="Times New Roman" w:hAnsi="Times New Roman" w:cs="Times New Roman"/>
                <w:sz w:val="28"/>
              </w:rPr>
              <w:t xml:space="preserve"> Илья Александрович</w:t>
            </w:r>
          </w:p>
        </w:tc>
        <w:tc>
          <w:tcPr>
            <w:tcW w:w="6115" w:type="dxa"/>
            <w:shd w:val="clear" w:color="auto" w:fill="FFFFFF" w:themeFill="background1"/>
          </w:tcPr>
          <w:p w:rsidR="00192CF6" w:rsidRPr="00B3774F" w:rsidRDefault="00192CF6" w:rsidP="00192CF6">
            <w:pPr>
              <w:rPr>
                <w:rFonts w:ascii="Times New Roman" w:hAnsi="Times New Roman" w:cs="Times New Roman"/>
                <w:sz w:val="16"/>
              </w:rPr>
            </w:pPr>
            <w:r w:rsidRPr="00B3774F">
              <w:rPr>
                <w:rFonts w:ascii="Times New Roman" w:hAnsi="Times New Roman" w:cs="Times New Roman"/>
                <w:sz w:val="16"/>
              </w:rPr>
              <w:t>Государственное бюджетное нетиповое общеобразовательное учреждение Самарской области «Самарский региональный центр для одаренных детей»</w:t>
            </w:r>
          </w:p>
        </w:tc>
      </w:tr>
      <w:tr w:rsidR="00192CF6" w:rsidRPr="00DA743D" w:rsidTr="00F97C9D">
        <w:trPr>
          <w:trHeight w:val="205"/>
        </w:trPr>
        <w:tc>
          <w:tcPr>
            <w:tcW w:w="433" w:type="dxa"/>
            <w:shd w:val="clear" w:color="auto" w:fill="FFFFFF" w:themeFill="background1"/>
          </w:tcPr>
          <w:p w:rsidR="00192CF6" w:rsidRPr="00EA0D11" w:rsidRDefault="00192CF6" w:rsidP="00192CF6">
            <w:pPr>
              <w:pStyle w:val="a4"/>
              <w:numPr>
                <w:ilvl w:val="0"/>
                <w:numId w:val="3"/>
              </w:numPr>
              <w:ind w:right="33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529" w:type="dxa"/>
            <w:shd w:val="clear" w:color="auto" w:fill="auto"/>
            <w:vAlign w:val="center"/>
          </w:tcPr>
          <w:p w:rsidR="00192CF6" w:rsidRPr="00F97C9D" w:rsidRDefault="00192CF6" w:rsidP="00192CF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97C9D">
              <w:rPr>
                <w:rFonts w:ascii="Times New Roman" w:hAnsi="Times New Roman" w:cs="Times New Roman"/>
                <w:sz w:val="28"/>
              </w:rPr>
              <w:t>Шишкарева</w:t>
            </w:r>
            <w:proofErr w:type="spellEnd"/>
            <w:r w:rsidRPr="00F97C9D">
              <w:rPr>
                <w:rFonts w:ascii="Times New Roman" w:hAnsi="Times New Roman" w:cs="Times New Roman"/>
                <w:sz w:val="28"/>
              </w:rPr>
              <w:t xml:space="preserve"> Софья Юрьевна</w:t>
            </w:r>
          </w:p>
        </w:tc>
        <w:tc>
          <w:tcPr>
            <w:tcW w:w="6115" w:type="dxa"/>
            <w:shd w:val="clear" w:color="auto" w:fill="FFFFFF" w:themeFill="background1"/>
          </w:tcPr>
          <w:p w:rsidR="00192CF6" w:rsidRPr="00B3774F" w:rsidRDefault="00192CF6" w:rsidP="00192CF6">
            <w:pPr>
              <w:rPr>
                <w:rFonts w:ascii="Times New Roman" w:hAnsi="Times New Roman" w:cs="Times New Roman"/>
                <w:sz w:val="16"/>
              </w:rPr>
            </w:pPr>
            <w:r w:rsidRPr="00B3774F">
              <w:rPr>
                <w:rFonts w:ascii="Times New Roman" w:hAnsi="Times New Roman" w:cs="Times New Roman"/>
                <w:sz w:val="16"/>
              </w:rPr>
              <w:t>Государственное бюджетное нетиповое общеобразовательное учреждение Самарской области «Самарский региональный центр для одаренных детей»</w:t>
            </w:r>
          </w:p>
        </w:tc>
      </w:tr>
      <w:tr w:rsidR="00192CF6" w:rsidRPr="00DA743D" w:rsidTr="00F97C9D">
        <w:trPr>
          <w:trHeight w:val="205"/>
        </w:trPr>
        <w:tc>
          <w:tcPr>
            <w:tcW w:w="433" w:type="dxa"/>
            <w:shd w:val="clear" w:color="auto" w:fill="FFFFFF" w:themeFill="background1"/>
          </w:tcPr>
          <w:p w:rsidR="00192CF6" w:rsidRPr="00EA0D11" w:rsidRDefault="00192CF6" w:rsidP="00192CF6">
            <w:pPr>
              <w:pStyle w:val="a4"/>
              <w:numPr>
                <w:ilvl w:val="0"/>
                <w:numId w:val="3"/>
              </w:numPr>
              <w:ind w:right="33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529" w:type="dxa"/>
            <w:shd w:val="clear" w:color="auto" w:fill="auto"/>
            <w:vAlign w:val="center"/>
          </w:tcPr>
          <w:p w:rsidR="00192CF6" w:rsidRPr="00F97C9D" w:rsidRDefault="00192CF6" w:rsidP="00192CF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97C9D">
              <w:rPr>
                <w:rFonts w:ascii="Times New Roman" w:hAnsi="Times New Roman" w:cs="Times New Roman"/>
                <w:sz w:val="28"/>
              </w:rPr>
              <w:t>Астрелина</w:t>
            </w:r>
            <w:proofErr w:type="spellEnd"/>
            <w:r w:rsidRPr="00F97C9D">
              <w:rPr>
                <w:rFonts w:ascii="Times New Roman" w:hAnsi="Times New Roman" w:cs="Times New Roman"/>
                <w:sz w:val="28"/>
              </w:rPr>
              <w:t xml:space="preserve"> Арина Александровна</w:t>
            </w:r>
          </w:p>
        </w:tc>
        <w:tc>
          <w:tcPr>
            <w:tcW w:w="6115" w:type="dxa"/>
            <w:shd w:val="clear" w:color="auto" w:fill="FFFFFF" w:themeFill="background1"/>
          </w:tcPr>
          <w:p w:rsidR="00192CF6" w:rsidRPr="00B3774F" w:rsidRDefault="00192CF6" w:rsidP="00192CF6">
            <w:pPr>
              <w:rPr>
                <w:rFonts w:ascii="Times New Roman" w:hAnsi="Times New Roman" w:cs="Times New Roman"/>
                <w:sz w:val="16"/>
              </w:rPr>
            </w:pPr>
            <w:r w:rsidRPr="00B3774F">
              <w:rPr>
                <w:rFonts w:ascii="Times New Roman" w:hAnsi="Times New Roman" w:cs="Times New Roman"/>
                <w:sz w:val="16"/>
              </w:rPr>
              <w:t>Государственное бюджетное нетиповое общеобразовательное учреждение Самарской области «Самарский региональный центр для одаренных детей»</w:t>
            </w:r>
          </w:p>
        </w:tc>
      </w:tr>
      <w:tr w:rsidR="00192CF6" w:rsidRPr="00DA743D" w:rsidTr="00F97C9D">
        <w:trPr>
          <w:trHeight w:val="205"/>
        </w:trPr>
        <w:tc>
          <w:tcPr>
            <w:tcW w:w="433" w:type="dxa"/>
            <w:shd w:val="clear" w:color="auto" w:fill="FFFFFF" w:themeFill="background1"/>
          </w:tcPr>
          <w:p w:rsidR="00192CF6" w:rsidRPr="00EA0D11" w:rsidRDefault="00192CF6" w:rsidP="00192CF6">
            <w:pPr>
              <w:pStyle w:val="a4"/>
              <w:numPr>
                <w:ilvl w:val="0"/>
                <w:numId w:val="3"/>
              </w:numPr>
              <w:ind w:right="33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529" w:type="dxa"/>
            <w:shd w:val="clear" w:color="auto" w:fill="auto"/>
            <w:vAlign w:val="center"/>
          </w:tcPr>
          <w:p w:rsidR="00192CF6" w:rsidRPr="00F97C9D" w:rsidRDefault="00192CF6" w:rsidP="00192CF6">
            <w:pPr>
              <w:rPr>
                <w:rFonts w:ascii="Times New Roman" w:hAnsi="Times New Roman" w:cs="Times New Roman"/>
                <w:sz w:val="28"/>
              </w:rPr>
            </w:pPr>
            <w:r w:rsidRPr="00F97C9D">
              <w:rPr>
                <w:rFonts w:ascii="Times New Roman" w:hAnsi="Times New Roman" w:cs="Times New Roman"/>
                <w:sz w:val="28"/>
              </w:rPr>
              <w:t>Лисков Владимир Алексеевич</w:t>
            </w:r>
          </w:p>
        </w:tc>
        <w:tc>
          <w:tcPr>
            <w:tcW w:w="6115" w:type="dxa"/>
            <w:shd w:val="clear" w:color="auto" w:fill="FFFFFF" w:themeFill="background1"/>
          </w:tcPr>
          <w:p w:rsidR="00192CF6" w:rsidRPr="00B3774F" w:rsidRDefault="00192CF6" w:rsidP="00192CF6">
            <w:pPr>
              <w:rPr>
                <w:rFonts w:ascii="Times New Roman" w:hAnsi="Times New Roman" w:cs="Times New Roman"/>
                <w:sz w:val="16"/>
              </w:rPr>
            </w:pPr>
            <w:r w:rsidRPr="00B3774F">
              <w:rPr>
                <w:rFonts w:ascii="Times New Roman" w:hAnsi="Times New Roman" w:cs="Times New Roman"/>
                <w:sz w:val="16"/>
              </w:rPr>
              <w:t>Государственное бюджетное нетиповое общеобразовательное учреждение Самарской области «Самарский региональный центр для одаренных детей»</w:t>
            </w:r>
          </w:p>
        </w:tc>
      </w:tr>
      <w:tr w:rsidR="00192CF6" w:rsidRPr="00DA743D" w:rsidTr="00F97C9D">
        <w:trPr>
          <w:trHeight w:val="205"/>
        </w:trPr>
        <w:tc>
          <w:tcPr>
            <w:tcW w:w="433" w:type="dxa"/>
            <w:shd w:val="clear" w:color="auto" w:fill="FFFFFF" w:themeFill="background1"/>
          </w:tcPr>
          <w:p w:rsidR="00192CF6" w:rsidRPr="00EA0D11" w:rsidRDefault="00192CF6" w:rsidP="00192CF6">
            <w:pPr>
              <w:pStyle w:val="a4"/>
              <w:numPr>
                <w:ilvl w:val="0"/>
                <w:numId w:val="3"/>
              </w:numPr>
              <w:ind w:right="33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529" w:type="dxa"/>
            <w:shd w:val="clear" w:color="auto" w:fill="auto"/>
            <w:vAlign w:val="center"/>
          </w:tcPr>
          <w:p w:rsidR="00192CF6" w:rsidRPr="00F97C9D" w:rsidRDefault="00192CF6" w:rsidP="00192CF6">
            <w:pPr>
              <w:rPr>
                <w:rFonts w:ascii="Times New Roman" w:hAnsi="Times New Roman" w:cs="Times New Roman"/>
                <w:sz w:val="28"/>
              </w:rPr>
            </w:pPr>
            <w:r w:rsidRPr="00F97C9D">
              <w:rPr>
                <w:rFonts w:ascii="Times New Roman" w:hAnsi="Times New Roman" w:cs="Times New Roman"/>
                <w:sz w:val="28"/>
              </w:rPr>
              <w:t>Малахова Мария Васильевна</w:t>
            </w:r>
          </w:p>
        </w:tc>
        <w:tc>
          <w:tcPr>
            <w:tcW w:w="6115" w:type="dxa"/>
            <w:shd w:val="clear" w:color="auto" w:fill="auto"/>
          </w:tcPr>
          <w:p w:rsidR="00192CF6" w:rsidRPr="00B3774F" w:rsidRDefault="00192CF6" w:rsidP="00192CF6">
            <w:pPr>
              <w:rPr>
                <w:rFonts w:ascii="Times New Roman" w:hAnsi="Times New Roman" w:cs="Times New Roman"/>
                <w:sz w:val="16"/>
              </w:rPr>
            </w:pPr>
            <w:r w:rsidRPr="00B3774F">
              <w:rPr>
                <w:rFonts w:ascii="Times New Roman" w:hAnsi="Times New Roman" w:cs="Times New Roman"/>
                <w:sz w:val="16"/>
              </w:rPr>
              <w:t>Государственное бюджетное нетиповое общеобразовательное учреждение Самарской области «Самарский региональный центр для одаренных детей»</w:t>
            </w:r>
          </w:p>
        </w:tc>
      </w:tr>
      <w:tr w:rsidR="00192CF6" w:rsidRPr="00DA743D" w:rsidTr="00F97C9D">
        <w:trPr>
          <w:trHeight w:val="205"/>
        </w:trPr>
        <w:tc>
          <w:tcPr>
            <w:tcW w:w="433" w:type="dxa"/>
            <w:shd w:val="clear" w:color="auto" w:fill="FFFFFF" w:themeFill="background1"/>
          </w:tcPr>
          <w:p w:rsidR="00192CF6" w:rsidRPr="00EA0D11" w:rsidRDefault="00192CF6" w:rsidP="00192CF6">
            <w:pPr>
              <w:pStyle w:val="a4"/>
              <w:numPr>
                <w:ilvl w:val="0"/>
                <w:numId w:val="3"/>
              </w:numPr>
              <w:ind w:right="33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529" w:type="dxa"/>
            <w:shd w:val="clear" w:color="auto" w:fill="auto"/>
            <w:vAlign w:val="center"/>
          </w:tcPr>
          <w:p w:rsidR="00192CF6" w:rsidRPr="00F97C9D" w:rsidRDefault="00192CF6" w:rsidP="00192CF6">
            <w:pPr>
              <w:rPr>
                <w:rFonts w:ascii="Times New Roman" w:hAnsi="Times New Roman" w:cs="Times New Roman"/>
                <w:sz w:val="28"/>
              </w:rPr>
            </w:pPr>
            <w:r w:rsidRPr="00F97C9D">
              <w:rPr>
                <w:rFonts w:ascii="Times New Roman" w:hAnsi="Times New Roman" w:cs="Times New Roman"/>
                <w:sz w:val="28"/>
              </w:rPr>
              <w:t>Шевцов Кирилл Евгеньевич</w:t>
            </w:r>
          </w:p>
        </w:tc>
        <w:tc>
          <w:tcPr>
            <w:tcW w:w="6115" w:type="dxa"/>
            <w:shd w:val="clear" w:color="auto" w:fill="FFFFFF" w:themeFill="background1"/>
          </w:tcPr>
          <w:p w:rsidR="00192CF6" w:rsidRPr="00B3774F" w:rsidRDefault="00192CF6" w:rsidP="00192CF6">
            <w:pPr>
              <w:rPr>
                <w:rFonts w:ascii="Times New Roman" w:hAnsi="Times New Roman" w:cs="Times New Roman"/>
                <w:sz w:val="16"/>
              </w:rPr>
            </w:pPr>
            <w:r w:rsidRPr="00B3774F">
              <w:rPr>
                <w:rFonts w:ascii="Times New Roman" w:hAnsi="Times New Roman" w:cs="Times New Roman"/>
                <w:sz w:val="16"/>
              </w:rPr>
              <w:t>Государственное бюджетное нетиповое общеобразовательное учреждение Самарской области «Самарский региональный центр для одаренных детей»</w:t>
            </w:r>
          </w:p>
        </w:tc>
      </w:tr>
      <w:tr w:rsidR="00192CF6" w:rsidRPr="00DA743D" w:rsidTr="00F97C9D">
        <w:trPr>
          <w:trHeight w:val="205"/>
        </w:trPr>
        <w:tc>
          <w:tcPr>
            <w:tcW w:w="433" w:type="dxa"/>
            <w:shd w:val="clear" w:color="auto" w:fill="FFFFFF" w:themeFill="background1"/>
          </w:tcPr>
          <w:p w:rsidR="00192CF6" w:rsidRPr="00862C1F" w:rsidRDefault="00192CF6" w:rsidP="00192CF6">
            <w:pPr>
              <w:pStyle w:val="a4"/>
              <w:numPr>
                <w:ilvl w:val="0"/>
                <w:numId w:val="3"/>
              </w:numPr>
              <w:ind w:right="33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529" w:type="dxa"/>
            <w:shd w:val="clear" w:color="auto" w:fill="auto"/>
            <w:vAlign w:val="center"/>
          </w:tcPr>
          <w:p w:rsidR="00192CF6" w:rsidRPr="00F97C9D" w:rsidRDefault="00192CF6" w:rsidP="00192CF6">
            <w:pPr>
              <w:rPr>
                <w:rFonts w:ascii="Times New Roman" w:hAnsi="Times New Roman" w:cs="Times New Roman"/>
                <w:sz w:val="28"/>
              </w:rPr>
            </w:pPr>
            <w:r w:rsidRPr="00F97C9D">
              <w:rPr>
                <w:rFonts w:ascii="Times New Roman" w:hAnsi="Times New Roman" w:cs="Times New Roman"/>
                <w:sz w:val="28"/>
              </w:rPr>
              <w:t xml:space="preserve">Нагиев Хаял </w:t>
            </w:r>
            <w:proofErr w:type="spellStart"/>
            <w:r w:rsidRPr="00F97C9D">
              <w:rPr>
                <w:rFonts w:ascii="Times New Roman" w:hAnsi="Times New Roman" w:cs="Times New Roman"/>
                <w:sz w:val="28"/>
              </w:rPr>
              <w:t>Мантиг</w:t>
            </w:r>
            <w:proofErr w:type="spellEnd"/>
            <w:r w:rsidRPr="00F97C9D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F97C9D">
              <w:rPr>
                <w:rFonts w:ascii="Times New Roman" w:hAnsi="Times New Roman" w:cs="Times New Roman"/>
                <w:sz w:val="28"/>
              </w:rPr>
              <w:t>оглы</w:t>
            </w:r>
            <w:proofErr w:type="spellEnd"/>
          </w:p>
        </w:tc>
        <w:tc>
          <w:tcPr>
            <w:tcW w:w="6115" w:type="dxa"/>
            <w:shd w:val="clear" w:color="auto" w:fill="FFFFFF" w:themeFill="background1"/>
          </w:tcPr>
          <w:p w:rsidR="00192CF6" w:rsidRPr="00B3774F" w:rsidRDefault="00192CF6" w:rsidP="00192CF6">
            <w:pPr>
              <w:rPr>
                <w:rFonts w:ascii="Times New Roman" w:hAnsi="Times New Roman" w:cs="Times New Roman"/>
                <w:sz w:val="16"/>
              </w:rPr>
            </w:pPr>
            <w:r w:rsidRPr="00B3774F">
              <w:rPr>
                <w:rFonts w:ascii="Times New Roman" w:hAnsi="Times New Roman" w:cs="Times New Roman"/>
                <w:sz w:val="16"/>
              </w:rPr>
              <w:t>Государственное бюджетное нетиповое общеобразовательное учреждение Самарской области «Самарский региональный центр для одаренных детей»</w:t>
            </w:r>
          </w:p>
        </w:tc>
      </w:tr>
      <w:tr w:rsidR="00192CF6" w:rsidRPr="00DA743D" w:rsidTr="00F97C9D">
        <w:trPr>
          <w:trHeight w:val="205"/>
        </w:trPr>
        <w:tc>
          <w:tcPr>
            <w:tcW w:w="433" w:type="dxa"/>
            <w:shd w:val="clear" w:color="auto" w:fill="FFFFFF" w:themeFill="background1"/>
          </w:tcPr>
          <w:p w:rsidR="00192CF6" w:rsidRPr="00EA0D11" w:rsidRDefault="00192CF6" w:rsidP="00192CF6">
            <w:pPr>
              <w:pStyle w:val="a4"/>
              <w:numPr>
                <w:ilvl w:val="0"/>
                <w:numId w:val="3"/>
              </w:numPr>
              <w:ind w:right="33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529" w:type="dxa"/>
            <w:shd w:val="clear" w:color="auto" w:fill="auto"/>
            <w:vAlign w:val="center"/>
          </w:tcPr>
          <w:p w:rsidR="00192CF6" w:rsidRPr="00F97C9D" w:rsidRDefault="00192CF6" w:rsidP="00192CF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97C9D">
              <w:rPr>
                <w:rFonts w:ascii="Times New Roman" w:hAnsi="Times New Roman" w:cs="Times New Roman"/>
                <w:sz w:val="28"/>
              </w:rPr>
              <w:t>Гулина</w:t>
            </w:r>
            <w:proofErr w:type="spellEnd"/>
            <w:r w:rsidRPr="00F97C9D">
              <w:rPr>
                <w:rFonts w:ascii="Times New Roman" w:hAnsi="Times New Roman" w:cs="Times New Roman"/>
                <w:sz w:val="28"/>
              </w:rPr>
              <w:t xml:space="preserve"> Арина Алексеевна</w:t>
            </w:r>
          </w:p>
        </w:tc>
        <w:tc>
          <w:tcPr>
            <w:tcW w:w="6115" w:type="dxa"/>
            <w:shd w:val="clear" w:color="auto" w:fill="FFFFFF" w:themeFill="background1"/>
          </w:tcPr>
          <w:p w:rsidR="00192CF6" w:rsidRPr="00B3774F" w:rsidRDefault="00192CF6" w:rsidP="00192CF6">
            <w:pPr>
              <w:rPr>
                <w:rFonts w:ascii="Times New Roman" w:hAnsi="Times New Roman" w:cs="Times New Roman"/>
                <w:sz w:val="16"/>
              </w:rPr>
            </w:pPr>
            <w:r w:rsidRPr="00B3774F">
              <w:rPr>
                <w:rFonts w:ascii="Times New Roman" w:hAnsi="Times New Roman" w:cs="Times New Roman"/>
                <w:sz w:val="16"/>
              </w:rPr>
              <w:t>Государственное бюджетное нетиповое общеобразовательное учреждение Самарской области «Самарский региональный центр для одаренных детей»</w:t>
            </w:r>
          </w:p>
        </w:tc>
      </w:tr>
      <w:tr w:rsidR="00192CF6" w:rsidRPr="00DA743D" w:rsidTr="00F97C9D">
        <w:trPr>
          <w:trHeight w:val="205"/>
        </w:trPr>
        <w:tc>
          <w:tcPr>
            <w:tcW w:w="433" w:type="dxa"/>
            <w:shd w:val="clear" w:color="auto" w:fill="FFFFFF" w:themeFill="background1"/>
          </w:tcPr>
          <w:p w:rsidR="00192CF6" w:rsidRPr="00EA0D11" w:rsidRDefault="00192CF6" w:rsidP="00192CF6">
            <w:pPr>
              <w:pStyle w:val="a4"/>
              <w:numPr>
                <w:ilvl w:val="0"/>
                <w:numId w:val="3"/>
              </w:numPr>
              <w:ind w:right="33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529" w:type="dxa"/>
            <w:shd w:val="clear" w:color="auto" w:fill="auto"/>
            <w:vAlign w:val="center"/>
          </w:tcPr>
          <w:p w:rsidR="00192CF6" w:rsidRPr="00F97C9D" w:rsidRDefault="00192CF6" w:rsidP="00192CF6">
            <w:pPr>
              <w:rPr>
                <w:rFonts w:ascii="Times New Roman" w:hAnsi="Times New Roman" w:cs="Times New Roman"/>
                <w:sz w:val="28"/>
              </w:rPr>
            </w:pPr>
            <w:r w:rsidRPr="00F97C9D">
              <w:rPr>
                <w:rFonts w:ascii="Times New Roman" w:hAnsi="Times New Roman" w:cs="Times New Roman"/>
                <w:sz w:val="28"/>
              </w:rPr>
              <w:t>Чаркин Дементий Олегович</w:t>
            </w:r>
          </w:p>
        </w:tc>
        <w:tc>
          <w:tcPr>
            <w:tcW w:w="6115" w:type="dxa"/>
            <w:shd w:val="clear" w:color="auto" w:fill="FFFFFF" w:themeFill="background1"/>
            <w:vAlign w:val="center"/>
          </w:tcPr>
          <w:p w:rsidR="00192CF6" w:rsidRPr="00B3774F" w:rsidRDefault="00192CF6" w:rsidP="00192CF6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B3774F">
              <w:rPr>
                <w:rFonts w:ascii="Times New Roman" w:hAnsi="Times New Roman" w:cs="Times New Roman"/>
                <w:color w:val="000000"/>
                <w:sz w:val="16"/>
              </w:rPr>
              <w:t xml:space="preserve">Государственное бюджетное общеобразовательное учреждение Самарской области средняя общеобразовательная школа имени полного кавалера ордена Славы </w:t>
            </w:r>
            <w:proofErr w:type="spellStart"/>
            <w:r w:rsidRPr="00B3774F">
              <w:rPr>
                <w:rFonts w:ascii="Times New Roman" w:hAnsi="Times New Roman" w:cs="Times New Roman"/>
                <w:color w:val="000000"/>
                <w:sz w:val="16"/>
              </w:rPr>
              <w:t>М.К.Шамина</w:t>
            </w:r>
            <w:proofErr w:type="spellEnd"/>
            <w:r w:rsidRPr="00B3774F">
              <w:rPr>
                <w:rFonts w:ascii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 w:rsidRPr="00B3774F">
              <w:rPr>
                <w:rFonts w:ascii="Times New Roman" w:hAnsi="Times New Roman" w:cs="Times New Roman"/>
                <w:color w:val="000000"/>
                <w:sz w:val="16"/>
              </w:rPr>
              <w:t>с.Рождествено</w:t>
            </w:r>
            <w:proofErr w:type="spellEnd"/>
            <w:r w:rsidRPr="00B3774F">
              <w:rPr>
                <w:rFonts w:ascii="Times New Roman" w:hAnsi="Times New Roman" w:cs="Times New Roman"/>
                <w:color w:val="000000"/>
                <w:sz w:val="16"/>
              </w:rPr>
              <w:t xml:space="preserve"> муниципального района Волжский Самарской области</w:t>
            </w:r>
          </w:p>
        </w:tc>
      </w:tr>
      <w:tr w:rsidR="00192CF6" w:rsidRPr="00DA743D" w:rsidTr="00F97C9D">
        <w:trPr>
          <w:trHeight w:val="205"/>
        </w:trPr>
        <w:tc>
          <w:tcPr>
            <w:tcW w:w="433" w:type="dxa"/>
            <w:shd w:val="clear" w:color="auto" w:fill="FFFFFF" w:themeFill="background1"/>
          </w:tcPr>
          <w:p w:rsidR="00192CF6" w:rsidRPr="00EA0D11" w:rsidRDefault="00192CF6" w:rsidP="00192CF6">
            <w:pPr>
              <w:pStyle w:val="a4"/>
              <w:numPr>
                <w:ilvl w:val="0"/>
                <w:numId w:val="3"/>
              </w:numPr>
              <w:ind w:right="33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529" w:type="dxa"/>
            <w:shd w:val="clear" w:color="auto" w:fill="auto"/>
            <w:vAlign w:val="center"/>
          </w:tcPr>
          <w:p w:rsidR="00192CF6" w:rsidRPr="00F97C9D" w:rsidRDefault="00192CF6" w:rsidP="00192CF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97C9D">
              <w:rPr>
                <w:rFonts w:ascii="Times New Roman" w:hAnsi="Times New Roman" w:cs="Times New Roman"/>
                <w:sz w:val="28"/>
              </w:rPr>
              <w:t>Санчугова</w:t>
            </w:r>
            <w:proofErr w:type="spellEnd"/>
            <w:r w:rsidRPr="00F97C9D">
              <w:rPr>
                <w:rFonts w:ascii="Times New Roman" w:hAnsi="Times New Roman" w:cs="Times New Roman"/>
                <w:sz w:val="28"/>
              </w:rPr>
              <w:t xml:space="preserve"> Арина Андреевна</w:t>
            </w:r>
          </w:p>
        </w:tc>
        <w:tc>
          <w:tcPr>
            <w:tcW w:w="6115" w:type="dxa"/>
            <w:shd w:val="clear" w:color="auto" w:fill="FFFFFF" w:themeFill="background1"/>
          </w:tcPr>
          <w:p w:rsidR="00192CF6" w:rsidRPr="00B3774F" w:rsidRDefault="00192CF6" w:rsidP="00192CF6">
            <w:pPr>
              <w:rPr>
                <w:rFonts w:ascii="Times New Roman" w:hAnsi="Times New Roman" w:cs="Times New Roman"/>
                <w:sz w:val="16"/>
              </w:rPr>
            </w:pPr>
            <w:r w:rsidRPr="00B3774F">
              <w:rPr>
                <w:rFonts w:ascii="Times New Roman" w:hAnsi="Times New Roman" w:cs="Times New Roman"/>
                <w:sz w:val="16"/>
              </w:rPr>
              <w:t>Государственное бюджетное нетиповое общеобразовательное учреждение Самарской области «Самарский региональный центр для одаренных детей»</w:t>
            </w:r>
          </w:p>
        </w:tc>
      </w:tr>
      <w:tr w:rsidR="00192CF6" w:rsidRPr="00DA743D" w:rsidTr="00F97C9D">
        <w:trPr>
          <w:trHeight w:val="205"/>
        </w:trPr>
        <w:tc>
          <w:tcPr>
            <w:tcW w:w="433" w:type="dxa"/>
            <w:shd w:val="clear" w:color="auto" w:fill="FFFFFF" w:themeFill="background1"/>
          </w:tcPr>
          <w:p w:rsidR="00192CF6" w:rsidRPr="00EA0D11" w:rsidRDefault="00192CF6" w:rsidP="00192CF6">
            <w:pPr>
              <w:pStyle w:val="a4"/>
              <w:numPr>
                <w:ilvl w:val="0"/>
                <w:numId w:val="3"/>
              </w:numPr>
              <w:ind w:right="33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529" w:type="dxa"/>
            <w:shd w:val="clear" w:color="auto" w:fill="auto"/>
            <w:vAlign w:val="center"/>
          </w:tcPr>
          <w:p w:rsidR="00192CF6" w:rsidRPr="00F97C9D" w:rsidRDefault="00192CF6" w:rsidP="00192CF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97C9D">
              <w:rPr>
                <w:rFonts w:ascii="Times New Roman" w:hAnsi="Times New Roman" w:cs="Times New Roman"/>
                <w:sz w:val="28"/>
              </w:rPr>
              <w:t>Нуйкина</w:t>
            </w:r>
            <w:proofErr w:type="spellEnd"/>
            <w:r w:rsidRPr="00F97C9D">
              <w:rPr>
                <w:rFonts w:ascii="Times New Roman" w:hAnsi="Times New Roman" w:cs="Times New Roman"/>
                <w:sz w:val="28"/>
              </w:rPr>
              <w:t xml:space="preserve"> Татьяна Александровна</w:t>
            </w:r>
          </w:p>
        </w:tc>
        <w:tc>
          <w:tcPr>
            <w:tcW w:w="6115" w:type="dxa"/>
            <w:shd w:val="clear" w:color="auto" w:fill="FFFFFF" w:themeFill="background1"/>
          </w:tcPr>
          <w:p w:rsidR="00192CF6" w:rsidRPr="00B3774F" w:rsidRDefault="00192CF6" w:rsidP="00192CF6">
            <w:pPr>
              <w:rPr>
                <w:rFonts w:ascii="Times New Roman" w:hAnsi="Times New Roman" w:cs="Times New Roman"/>
                <w:sz w:val="16"/>
              </w:rPr>
            </w:pPr>
            <w:r w:rsidRPr="00B3774F">
              <w:rPr>
                <w:rFonts w:ascii="Times New Roman" w:hAnsi="Times New Roman" w:cs="Times New Roman"/>
                <w:sz w:val="16"/>
              </w:rPr>
              <w:t>Государственное бюджетное нетиповое общеобразовательное учреждение Самарской области «Самарский региональный центр для одаренных детей»</w:t>
            </w:r>
          </w:p>
        </w:tc>
      </w:tr>
      <w:tr w:rsidR="00192CF6" w:rsidRPr="00DA743D" w:rsidTr="00F97C9D">
        <w:trPr>
          <w:trHeight w:val="205"/>
        </w:trPr>
        <w:tc>
          <w:tcPr>
            <w:tcW w:w="433" w:type="dxa"/>
          </w:tcPr>
          <w:p w:rsidR="00192CF6" w:rsidRPr="00EA0D11" w:rsidRDefault="00192CF6" w:rsidP="00192CF6">
            <w:pPr>
              <w:pStyle w:val="a4"/>
              <w:numPr>
                <w:ilvl w:val="0"/>
                <w:numId w:val="3"/>
              </w:numPr>
              <w:ind w:right="33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529" w:type="dxa"/>
            <w:shd w:val="clear" w:color="auto" w:fill="auto"/>
            <w:vAlign w:val="center"/>
          </w:tcPr>
          <w:p w:rsidR="00192CF6" w:rsidRPr="00F97C9D" w:rsidRDefault="00192CF6" w:rsidP="00192CF6">
            <w:pPr>
              <w:rPr>
                <w:rFonts w:ascii="Times New Roman" w:hAnsi="Times New Roman" w:cs="Times New Roman"/>
                <w:sz w:val="28"/>
              </w:rPr>
            </w:pPr>
            <w:r w:rsidRPr="00F97C9D">
              <w:rPr>
                <w:rFonts w:ascii="Times New Roman" w:hAnsi="Times New Roman" w:cs="Times New Roman"/>
                <w:sz w:val="28"/>
              </w:rPr>
              <w:t>Крючков Ярослав Дмитриевич</w:t>
            </w:r>
          </w:p>
        </w:tc>
        <w:tc>
          <w:tcPr>
            <w:tcW w:w="6115" w:type="dxa"/>
            <w:shd w:val="clear" w:color="auto" w:fill="auto"/>
          </w:tcPr>
          <w:p w:rsidR="00192CF6" w:rsidRPr="00B3774F" w:rsidRDefault="00192CF6" w:rsidP="00192CF6">
            <w:pPr>
              <w:rPr>
                <w:rFonts w:ascii="Times New Roman" w:hAnsi="Times New Roman" w:cs="Times New Roman"/>
                <w:sz w:val="16"/>
              </w:rPr>
            </w:pPr>
            <w:r w:rsidRPr="00B3774F">
              <w:rPr>
                <w:rFonts w:ascii="Times New Roman" w:hAnsi="Times New Roman" w:cs="Times New Roman"/>
                <w:sz w:val="16"/>
              </w:rPr>
              <w:t>Государственное бюджетное нетиповое общеобразовательное учреждение Самарской области «Самарский региональный центр для одаренных детей»</w:t>
            </w:r>
          </w:p>
        </w:tc>
      </w:tr>
      <w:tr w:rsidR="00192CF6" w:rsidRPr="00DA743D" w:rsidTr="00F97C9D">
        <w:trPr>
          <w:trHeight w:val="205"/>
        </w:trPr>
        <w:tc>
          <w:tcPr>
            <w:tcW w:w="433" w:type="dxa"/>
            <w:shd w:val="clear" w:color="auto" w:fill="FFFFFF" w:themeFill="background1"/>
          </w:tcPr>
          <w:p w:rsidR="00192CF6" w:rsidRPr="00EA0D11" w:rsidRDefault="00192CF6" w:rsidP="00192CF6">
            <w:pPr>
              <w:pStyle w:val="a4"/>
              <w:numPr>
                <w:ilvl w:val="0"/>
                <w:numId w:val="3"/>
              </w:numPr>
              <w:ind w:right="33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529" w:type="dxa"/>
            <w:shd w:val="clear" w:color="auto" w:fill="auto"/>
            <w:vAlign w:val="center"/>
          </w:tcPr>
          <w:p w:rsidR="00192CF6" w:rsidRPr="00F97C9D" w:rsidRDefault="00192CF6" w:rsidP="00192CF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97C9D">
              <w:rPr>
                <w:rFonts w:ascii="Times New Roman" w:hAnsi="Times New Roman" w:cs="Times New Roman"/>
                <w:sz w:val="28"/>
              </w:rPr>
              <w:t>Зызлаева</w:t>
            </w:r>
            <w:proofErr w:type="spellEnd"/>
            <w:r w:rsidRPr="00F97C9D">
              <w:rPr>
                <w:rFonts w:ascii="Times New Roman" w:hAnsi="Times New Roman" w:cs="Times New Roman"/>
                <w:sz w:val="28"/>
              </w:rPr>
              <w:t xml:space="preserve"> София Станиславовна</w:t>
            </w:r>
          </w:p>
        </w:tc>
        <w:tc>
          <w:tcPr>
            <w:tcW w:w="6115" w:type="dxa"/>
            <w:shd w:val="clear" w:color="auto" w:fill="FFFFFF" w:themeFill="background1"/>
            <w:vAlign w:val="center"/>
          </w:tcPr>
          <w:p w:rsidR="00192CF6" w:rsidRPr="00B3774F" w:rsidRDefault="00192CF6" w:rsidP="00192CF6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B3774F">
              <w:rPr>
                <w:rFonts w:ascii="Times New Roman" w:hAnsi="Times New Roman" w:cs="Times New Roman"/>
                <w:color w:val="000000"/>
                <w:sz w:val="16"/>
              </w:rPr>
              <w:t>Государственное бюджетное нетиповое общеобразовательное учреждение Самарской области «Самарский региональный центр для одаренных детей»</w:t>
            </w:r>
          </w:p>
        </w:tc>
      </w:tr>
      <w:tr w:rsidR="00192CF6" w:rsidRPr="00DA743D" w:rsidTr="00F97C9D">
        <w:trPr>
          <w:trHeight w:val="205"/>
        </w:trPr>
        <w:tc>
          <w:tcPr>
            <w:tcW w:w="433" w:type="dxa"/>
            <w:shd w:val="clear" w:color="auto" w:fill="FFFFFF" w:themeFill="background1"/>
          </w:tcPr>
          <w:p w:rsidR="00192CF6" w:rsidRPr="000A2ACB" w:rsidRDefault="00192CF6" w:rsidP="00192CF6">
            <w:pPr>
              <w:pStyle w:val="a4"/>
              <w:numPr>
                <w:ilvl w:val="0"/>
                <w:numId w:val="3"/>
              </w:numPr>
              <w:ind w:right="33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529" w:type="dxa"/>
            <w:shd w:val="clear" w:color="auto" w:fill="auto"/>
            <w:vAlign w:val="center"/>
          </w:tcPr>
          <w:p w:rsidR="00192CF6" w:rsidRPr="00F97C9D" w:rsidRDefault="00192CF6" w:rsidP="00192CF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97C9D">
              <w:rPr>
                <w:rFonts w:ascii="Times New Roman" w:hAnsi="Times New Roman" w:cs="Times New Roman"/>
                <w:sz w:val="28"/>
              </w:rPr>
              <w:t>Тамабеков</w:t>
            </w:r>
            <w:proofErr w:type="spellEnd"/>
            <w:r w:rsidRPr="00F97C9D">
              <w:rPr>
                <w:rFonts w:ascii="Times New Roman" w:hAnsi="Times New Roman" w:cs="Times New Roman"/>
                <w:sz w:val="28"/>
              </w:rPr>
              <w:t xml:space="preserve"> Даниил Маратович</w:t>
            </w:r>
          </w:p>
        </w:tc>
        <w:tc>
          <w:tcPr>
            <w:tcW w:w="6115" w:type="dxa"/>
            <w:shd w:val="clear" w:color="auto" w:fill="FFFFFF" w:themeFill="background1"/>
            <w:vAlign w:val="center"/>
          </w:tcPr>
          <w:p w:rsidR="00192CF6" w:rsidRPr="00B3774F" w:rsidRDefault="00192CF6" w:rsidP="00192CF6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B3774F">
              <w:rPr>
                <w:rFonts w:ascii="Times New Roman" w:hAnsi="Times New Roman" w:cs="Times New Roman"/>
                <w:color w:val="000000"/>
                <w:sz w:val="16"/>
              </w:rPr>
              <w:t>Государственное бюджетное нетиповое общеобразовательное учреждение Самарской области «Самарский региональный центр для одаренных детей»</w:t>
            </w:r>
          </w:p>
        </w:tc>
      </w:tr>
      <w:tr w:rsidR="00192CF6" w:rsidRPr="00DA743D" w:rsidTr="00F97C9D">
        <w:trPr>
          <w:trHeight w:val="205"/>
        </w:trPr>
        <w:tc>
          <w:tcPr>
            <w:tcW w:w="433" w:type="dxa"/>
            <w:shd w:val="clear" w:color="auto" w:fill="FFFFFF" w:themeFill="background1"/>
          </w:tcPr>
          <w:p w:rsidR="00192CF6" w:rsidRPr="000A2ACB" w:rsidRDefault="00192CF6" w:rsidP="00192CF6">
            <w:pPr>
              <w:pStyle w:val="a4"/>
              <w:numPr>
                <w:ilvl w:val="0"/>
                <w:numId w:val="3"/>
              </w:numPr>
              <w:ind w:right="33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529" w:type="dxa"/>
            <w:shd w:val="clear" w:color="auto" w:fill="auto"/>
            <w:vAlign w:val="center"/>
          </w:tcPr>
          <w:p w:rsidR="00192CF6" w:rsidRPr="00F97C9D" w:rsidRDefault="00192CF6" w:rsidP="00192CF6">
            <w:pPr>
              <w:rPr>
                <w:rFonts w:ascii="Times New Roman" w:hAnsi="Times New Roman" w:cs="Times New Roman"/>
                <w:sz w:val="28"/>
              </w:rPr>
            </w:pPr>
            <w:r w:rsidRPr="00F97C9D">
              <w:rPr>
                <w:rFonts w:ascii="Times New Roman" w:hAnsi="Times New Roman" w:cs="Times New Roman"/>
                <w:sz w:val="28"/>
              </w:rPr>
              <w:t>Никонова Ульяна Юрьевна</w:t>
            </w:r>
          </w:p>
        </w:tc>
        <w:tc>
          <w:tcPr>
            <w:tcW w:w="6115" w:type="dxa"/>
            <w:shd w:val="clear" w:color="auto" w:fill="FFFFFF" w:themeFill="background1"/>
            <w:vAlign w:val="center"/>
          </w:tcPr>
          <w:p w:rsidR="00192CF6" w:rsidRPr="00B3774F" w:rsidRDefault="00192CF6" w:rsidP="00192CF6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B3774F">
              <w:rPr>
                <w:rFonts w:ascii="Times New Roman" w:hAnsi="Times New Roman" w:cs="Times New Roman"/>
                <w:color w:val="000000"/>
                <w:sz w:val="16"/>
              </w:rPr>
              <w:t>Государственное бюджетное нетиповое общеобразовательное учреждение Самарской области «Самарский региональный центр для одаренных детей»</w:t>
            </w:r>
          </w:p>
        </w:tc>
      </w:tr>
      <w:tr w:rsidR="00192CF6" w:rsidRPr="00DA743D" w:rsidTr="00F97C9D">
        <w:trPr>
          <w:trHeight w:val="205"/>
        </w:trPr>
        <w:tc>
          <w:tcPr>
            <w:tcW w:w="433" w:type="dxa"/>
            <w:shd w:val="clear" w:color="auto" w:fill="FFFFFF" w:themeFill="background1"/>
          </w:tcPr>
          <w:p w:rsidR="00192CF6" w:rsidRPr="000A2ACB" w:rsidRDefault="00192CF6" w:rsidP="00192CF6">
            <w:pPr>
              <w:pStyle w:val="a4"/>
              <w:numPr>
                <w:ilvl w:val="0"/>
                <w:numId w:val="3"/>
              </w:numPr>
              <w:ind w:right="33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529" w:type="dxa"/>
            <w:shd w:val="clear" w:color="auto" w:fill="auto"/>
            <w:vAlign w:val="center"/>
          </w:tcPr>
          <w:p w:rsidR="00192CF6" w:rsidRPr="00F97C9D" w:rsidRDefault="00192CF6" w:rsidP="00192CF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97C9D">
              <w:rPr>
                <w:rFonts w:ascii="Times New Roman" w:hAnsi="Times New Roman" w:cs="Times New Roman"/>
                <w:sz w:val="28"/>
              </w:rPr>
              <w:t>Лаврушев</w:t>
            </w:r>
            <w:proofErr w:type="spellEnd"/>
            <w:r w:rsidRPr="00F97C9D">
              <w:rPr>
                <w:rFonts w:ascii="Times New Roman" w:hAnsi="Times New Roman" w:cs="Times New Roman"/>
                <w:sz w:val="28"/>
              </w:rPr>
              <w:t xml:space="preserve"> Эрнест Эдуардович</w:t>
            </w:r>
          </w:p>
        </w:tc>
        <w:tc>
          <w:tcPr>
            <w:tcW w:w="6115" w:type="dxa"/>
            <w:shd w:val="clear" w:color="auto" w:fill="FFFFFF" w:themeFill="background1"/>
            <w:vAlign w:val="center"/>
          </w:tcPr>
          <w:p w:rsidR="00192CF6" w:rsidRPr="00B3774F" w:rsidRDefault="00192CF6" w:rsidP="00192CF6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B3774F">
              <w:rPr>
                <w:rFonts w:ascii="Times New Roman" w:hAnsi="Times New Roman" w:cs="Times New Roman"/>
                <w:color w:val="000000"/>
                <w:sz w:val="16"/>
              </w:rPr>
              <w:t>муниципальное бюджетное общеобразовательное учреждение "Лицей "Технический" имени С.П. Королёва городского округа Самара</w:t>
            </w:r>
          </w:p>
        </w:tc>
      </w:tr>
      <w:tr w:rsidR="00192CF6" w:rsidRPr="00DA743D" w:rsidTr="00F97C9D">
        <w:trPr>
          <w:trHeight w:val="205"/>
        </w:trPr>
        <w:tc>
          <w:tcPr>
            <w:tcW w:w="433" w:type="dxa"/>
            <w:shd w:val="clear" w:color="auto" w:fill="FFFFFF" w:themeFill="background1"/>
          </w:tcPr>
          <w:p w:rsidR="00192CF6" w:rsidRPr="000A2ACB" w:rsidRDefault="00192CF6" w:rsidP="00192CF6">
            <w:pPr>
              <w:pStyle w:val="a4"/>
              <w:numPr>
                <w:ilvl w:val="0"/>
                <w:numId w:val="3"/>
              </w:numPr>
              <w:ind w:right="33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529" w:type="dxa"/>
            <w:shd w:val="clear" w:color="auto" w:fill="auto"/>
            <w:vAlign w:val="center"/>
          </w:tcPr>
          <w:p w:rsidR="00192CF6" w:rsidRPr="00F97C9D" w:rsidRDefault="00192CF6" w:rsidP="00192CF6">
            <w:pPr>
              <w:rPr>
                <w:rFonts w:ascii="Times New Roman" w:hAnsi="Times New Roman" w:cs="Times New Roman"/>
                <w:sz w:val="28"/>
              </w:rPr>
            </w:pPr>
            <w:r w:rsidRPr="00F97C9D">
              <w:rPr>
                <w:rFonts w:ascii="Times New Roman" w:hAnsi="Times New Roman" w:cs="Times New Roman"/>
                <w:sz w:val="28"/>
              </w:rPr>
              <w:t>Беляев Евгений Александрович</w:t>
            </w:r>
          </w:p>
        </w:tc>
        <w:tc>
          <w:tcPr>
            <w:tcW w:w="6115" w:type="dxa"/>
            <w:shd w:val="clear" w:color="auto" w:fill="FFFFFF" w:themeFill="background1"/>
            <w:vAlign w:val="center"/>
          </w:tcPr>
          <w:p w:rsidR="00192CF6" w:rsidRPr="00B3774F" w:rsidRDefault="00192CF6" w:rsidP="00192CF6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B3774F">
              <w:rPr>
                <w:rFonts w:ascii="Times New Roman" w:hAnsi="Times New Roman" w:cs="Times New Roman"/>
                <w:color w:val="000000"/>
                <w:sz w:val="16"/>
              </w:rPr>
              <w:t>Государственное бюджетное нетиповое общеобразовательное учреждение Самарской области «Самарский региональный центр для одаренных детей»</w:t>
            </w:r>
          </w:p>
        </w:tc>
      </w:tr>
    </w:tbl>
    <w:p w:rsidR="00385501" w:rsidRDefault="00385501" w:rsidP="00385501">
      <w:pPr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</w:p>
    <w:sectPr w:rsidR="00385501" w:rsidSect="006C73D9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D07EC"/>
    <w:multiLevelType w:val="hybridMultilevel"/>
    <w:tmpl w:val="8D884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765D6"/>
    <w:multiLevelType w:val="hybridMultilevel"/>
    <w:tmpl w:val="4FBE8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569D8"/>
    <w:multiLevelType w:val="hybridMultilevel"/>
    <w:tmpl w:val="32ECF3F4"/>
    <w:lvl w:ilvl="0" w:tplc="872E921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6E93CF9"/>
    <w:multiLevelType w:val="hybridMultilevel"/>
    <w:tmpl w:val="4FBE8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7013AB"/>
    <w:multiLevelType w:val="hybridMultilevel"/>
    <w:tmpl w:val="67FC898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C29"/>
    <w:rsid w:val="00071B4E"/>
    <w:rsid w:val="000A2ACB"/>
    <w:rsid w:val="000A40F0"/>
    <w:rsid w:val="000A660B"/>
    <w:rsid w:val="000E1356"/>
    <w:rsid w:val="00192CF6"/>
    <w:rsid w:val="001E1138"/>
    <w:rsid w:val="002417FB"/>
    <w:rsid w:val="00291652"/>
    <w:rsid w:val="0029713C"/>
    <w:rsid w:val="002A4ACF"/>
    <w:rsid w:val="002A70BD"/>
    <w:rsid w:val="00311856"/>
    <w:rsid w:val="00385501"/>
    <w:rsid w:val="003A7222"/>
    <w:rsid w:val="00430479"/>
    <w:rsid w:val="004A4904"/>
    <w:rsid w:val="00532E5E"/>
    <w:rsid w:val="00541216"/>
    <w:rsid w:val="005D65C0"/>
    <w:rsid w:val="005F1216"/>
    <w:rsid w:val="00631872"/>
    <w:rsid w:val="006C7321"/>
    <w:rsid w:val="006C7C3D"/>
    <w:rsid w:val="00780062"/>
    <w:rsid w:val="007B5BA5"/>
    <w:rsid w:val="007C23E8"/>
    <w:rsid w:val="00810119"/>
    <w:rsid w:val="00812EBF"/>
    <w:rsid w:val="00823AE7"/>
    <w:rsid w:val="00862C1F"/>
    <w:rsid w:val="00883D38"/>
    <w:rsid w:val="009021BE"/>
    <w:rsid w:val="009543ED"/>
    <w:rsid w:val="00983E4C"/>
    <w:rsid w:val="009B14D3"/>
    <w:rsid w:val="009E5F32"/>
    <w:rsid w:val="00A17B2B"/>
    <w:rsid w:val="00A53C88"/>
    <w:rsid w:val="00B3774F"/>
    <w:rsid w:val="00B54A0C"/>
    <w:rsid w:val="00BA1E84"/>
    <w:rsid w:val="00BE1DE2"/>
    <w:rsid w:val="00BF2C16"/>
    <w:rsid w:val="00C34EBD"/>
    <w:rsid w:val="00CB54F7"/>
    <w:rsid w:val="00DB7859"/>
    <w:rsid w:val="00DB7CEA"/>
    <w:rsid w:val="00E16C29"/>
    <w:rsid w:val="00E21E7F"/>
    <w:rsid w:val="00E4156E"/>
    <w:rsid w:val="00E6005B"/>
    <w:rsid w:val="00E76C75"/>
    <w:rsid w:val="00E84D85"/>
    <w:rsid w:val="00EE568C"/>
    <w:rsid w:val="00F538BF"/>
    <w:rsid w:val="00F85AFF"/>
    <w:rsid w:val="00F97C9D"/>
    <w:rsid w:val="00FC50D1"/>
    <w:rsid w:val="00FF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BBCE88-B2E8-49A4-8FCD-5F0FBDA4F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501"/>
  </w:style>
  <w:style w:type="paragraph" w:styleId="5">
    <w:name w:val="heading 5"/>
    <w:basedOn w:val="a"/>
    <w:link w:val="50"/>
    <w:uiPriority w:val="9"/>
    <w:qFormat/>
    <w:rsid w:val="0038550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8550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385501"/>
    <w:rPr>
      <w:b/>
      <w:bCs/>
    </w:rPr>
  </w:style>
  <w:style w:type="paragraph" w:styleId="a4">
    <w:name w:val="List Paragraph"/>
    <w:basedOn w:val="a"/>
    <w:uiPriority w:val="34"/>
    <w:qFormat/>
    <w:rsid w:val="00385501"/>
    <w:pPr>
      <w:ind w:left="720"/>
      <w:contextualSpacing/>
    </w:pPr>
  </w:style>
  <w:style w:type="table" w:styleId="a5">
    <w:name w:val="Table Grid"/>
    <w:basedOn w:val="a1"/>
    <w:uiPriority w:val="39"/>
    <w:rsid w:val="00385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2024-01-11T11:31:00Z</dcterms:created>
  <dcterms:modified xsi:type="dcterms:W3CDTF">2024-01-11T11:31:00Z</dcterms:modified>
</cp:coreProperties>
</file>